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6AFA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29D11D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39173450" r:id="rId9"/>
        </w:object>
      </w:r>
    </w:p>
    <w:p w14:paraId="4059EB89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54ADC434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294CEC23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0BCE1D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6AEEE861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C1E332" w14:textId="6FD4F56E" w:rsidR="00AB6E22" w:rsidRDefault="00AB6E22" w:rsidP="00AB6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21.02.2023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  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74DE6102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123C7EC5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35D7F48E" w14:textId="77777777" w:rsidR="009329B2" w:rsidRPr="00736C60" w:rsidRDefault="004C2188" w:rsidP="00322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322ABB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38CDACC6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56A02D1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2E1130">
        <w:rPr>
          <w:rFonts w:ascii="Times New Roman" w:hAnsi="Times New Roman" w:cs="Times New Roman"/>
          <w:sz w:val="28"/>
          <w:szCs w:val="28"/>
        </w:rPr>
        <w:t>23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2E1130">
        <w:rPr>
          <w:rFonts w:ascii="Times New Roman" w:hAnsi="Times New Roman" w:cs="Times New Roman"/>
          <w:sz w:val="28"/>
          <w:szCs w:val="28"/>
        </w:rPr>
        <w:t>01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2E1130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</w:t>
      </w:r>
      <w:r w:rsidR="002E1130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</w:t>
      </w:r>
      <w:r w:rsidR="002E1130">
        <w:rPr>
          <w:rFonts w:ascii="Times New Roman" w:hAnsi="Times New Roman" w:cs="Times New Roman"/>
          <w:sz w:val="28"/>
          <w:szCs w:val="28"/>
        </w:rPr>
        <w:t>284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E1130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0EFAF26E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332C05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622C8F49" w14:textId="49D8B145" w:rsidR="00FF665B" w:rsidRDefault="006257A3" w:rsidP="00AB6E22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>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F97EE9">
        <w:rPr>
          <w:rFonts w:ascii="Times New Roman" w:hAnsi="Times New Roman" w:cs="Times New Roman"/>
          <w:sz w:val="28"/>
          <w:szCs w:val="28"/>
        </w:rPr>
        <w:t xml:space="preserve"> №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</w:t>
      </w:r>
      <w:r w:rsidR="002E1130">
        <w:rPr>
          <w:rFonts w:ascii="Times New Roman" w:hAnsi="Times New Roman" w:cs="Times New Roman"/>
          <w:sz w:val="28"/>
          <w:szCs w:val="28"/>
        </w:rPr>
        <w:t xml:space="preserve">для сооружения с кадастровым номером: 70:14:0000000:3611, наименование: «Газопровод к жилому дому, расположенному по адресу: Томская область, Томский район, д. Барабинка, пер. Водяной, 2А», расположенный по адресу: Российская Федерация, Томская область, Томский район, Заречное сельское поселение, д. Барабинка, пер. Водяной, </w:t>
      </w:r>
      <w:r w:rsidR="003C32F6">
        <w:rPr>
          <w:rFonts w:ascii="Times New Roman" w:hAnsi="Times New Roman" w:cs="Times New Roman"/>
          <w:sz w:val="28"/>
          <w:szCs w:val="28"/>
        </w:rPr>
        <w:t>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ED32D4">
        <w:rPr>
          <w:rFonts w:ascii="Times New Roman" w:hAnsi="Times New Roman" w:cs="Times New Roman"/>
          <w:sz w:val="28"/>
          <w:szCs w:val="28"/>
        </w:rPr>
        <w:t xml:space="preserve">эксплуатации линейных объектов системы газоснабжения, их неотъемлемых технологических частей, являющихся объектами местного значения муниципального района, необходимых для организации газоснабжения населения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>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FF665B">
        <w:rPr>
          <w:rFonts w:ascii="Times New Roman" w:hAnsi="Times New Roman" w:cs="Times New Roman"/>
          <w:sz w:val="28"/>
          <w:szCs w:val="28"/>
        </w:rPr>
        <w:t>в отношен</w:t>
      </w:r>
      <w:r w:rsidR="00B10A71">
        <w:rPr>
          <w:rFonts w:ascii="Times New Roman" w:hAnsi="Times New Roman" w:cs="Times New Roman"/>
          <w:sz w:val="28"/>
          <w:szCs w:val="28"/>
        </w:rPr>
        <w:t xml:space="preserve">ии земель площадью </w:t>
      </w:r>
      <w:r w:rsidR="002E1130">
        <w:rPr>
          <w:rFonts w:ascii="Times New Roman" w:hAnsi="Times New Roman" w:cs="Times New Roman"/>
          <w:sz w:val="28"/>
          <w:szCs w:val="28"/>
        </w:rPr>
        <w:t xml:space="preserve">328 кв. м, расположенных по адресу: </w:t>
      </w:r>
      <w:r w:rsidR="002E1130" w:rsidRPr="002E1130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район, Заречное сельское поселение, д. Барабинка, пер. Водяной</w:t>
      </w:r>
    </w:p>
    <w:p w14:paraId="6281CAB2" w14:textId="19157358" w:rsidR="001C41BC" w:rsidRDefault="006257A3" w:rsidP="00AB6E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2849ED13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97EE9">
        <w:rPr>
          <w:rFonts w:ascii="Times New Roman" w:hAnsi="Times New Roman" w:cs="Times New Roman"/>
          <w:sz w:val="28"/>
          <w:szCs w:val="28"/>
        </w:rPr>
        <w:t>Установить с</w:t>
      </w:r>
      <w:r>
        <w:rPr>
          <w:rFonts w:ascii="Times New Roman" w:hAnsi="Times New Roman" w:cs="Times New Roman"/>
          <w:sz w:val="28"/>
          <w:szCs w:val="28"/>
        </w:rPr>
        <w:t>рок, в течени</w:t>
      </w:r>
      <w:r w:rsidR="007A22A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</w:t>
      </w:r>
      <w:r w:rsidR="00F97EE9">
        <w:rPr>
          <w:rFonts w:ascii="Times New Roman" w:hAnsi="Times New Roman" w:cs="Times New Roman"/>
          <w:sz w:val="28"/>
          <w:szCs w:val="28"/>
        </w:rPr>
        <w:t xml:space="preserve">язи с осуществлением сервитута (при наличии такого срока): </w:t>
      </w:r>
      <w:r>
        <w:rPr>
          <w:rFonts w:ascii="Times New Roman" w:hAnsi="Times New Roman" w:cs="Times New Roman"/>
          <w:sz w:val="28"/>
          <w:szCs w:val="28"/>
        </w:rPr>
        <w:t>3 дня.</w:t>
      </w:r>
    </w:p>
    <w:p w14:paraId="3718C6A6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4C89927D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отношении земель</w:t>
      </w:r>
      <w:r w:rsidR="00792E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54C5AA7D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3D3878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3D3878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3E2A5886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FF665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</w:t>
      </w:r>
      <w:r w:rsidR="002E1130">
        <w:rPr>
          <w:rFonts w:ascii="Times New Roman" w:hAnsi="Times New Roman" w:cs="Times New Roman"/>
          <w:sz w:val="28"/>
          <w:szCs w:val="28"/>
        </w:rPr>
        <w:t xml:space="preserve"> за весь срок публичного сервитута</w:t>
      </w:r>
      <w:r w:rsidR="00DB79A9">
        <w:rPr>
          <w:rFonts w:ascii="Times New Roman" w:hAnsi="Times New Roman" w:cs="Times New Roman"/>
          <w:sz w:val="28"/>
          <w:szCs w:val="28"/>
        </w:rPr>
        <w:t>.</w:t>
      </w:r>
    </w:p>
    <w:p w14:paraId="7992E1B8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</w:t>
      </w:r>
      <w:r w:rsidR="00F97EE9">
        <w:rPr>
          <w:rFonts w:ascii="Times New Roman" w:hAnsi="Times New Roman" w:cs="Times New Roman"/>
          <w:sz w:val="28"/>
          <w:szCs w:val="28"/>
        </w:rPr>
        <w:t>земли</w:t>
      </w:r>
      <w:r w:rsidR="0062789E" w:rsidRPr="000427A6">
        <w:rPr>
          <w:rFonts w:ascii="Times New Roman" w:hAnsi="Times New Roman" w:cs="Times New Roman"/>
          <w:sz w:val="28"/>
          <w:szCs w:val="28"/>
        </w:rPr>
        <w:t>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792EC5">
        <w:rPr>
          <w:rFonts w:ascii="Times New Roman" w:hAnsi="Times New Roman" w:cs="Times New Roman"/>
          <w:sz w:val="28"/>
          <w:szCs w:val="28"/>
        </w:rPr>
        <w:t>позднее,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0A285C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62789E">
        <w:rPr>
          <w:rFonts w:ascii="Times New Roman" w:hAnsi="Times New Roman" w:cs="Times New Roman"/>
          <w:sz w:val="28"/>
          <w:szCs w:val="28"/>
        </w:rPr>
        <w:t xml:space="preserve">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12EA5645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F97EE9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>
        <w:rPr>
          <w:rFonts w:ascii="Times New Roman" w:hAnsi="Times New Roman" w:cs="Times New Roman"/>
          <w:sz w:val="28"/>
          <w:szCs w:val="28"/>
        </w:rPr>
        <w:t>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42FC4372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62B456F6" w14:textId="77777777" w:rsidR="003F4324" w:rsidRDefault="00AB3AFB" w:rsidP="00792E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3B790072" w14:textId="77777777" w:rsidR="00370A28" w:rsidRPr="00B74CF6" w:rsidRDefault="00AB3AFB" w:rsidP="00792E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2C12F087" w14:textId="77777777" w:rsidR="001B797E" w:rsidRPr="001D415A" w:rsidRDefault="00E73887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6DA24016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04816C0E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1B0377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60D6C7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1C7585" w14:textId="77777777" w:rsidR="00DC29A0" w:rsidRDefault="00CF2EDE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</w:t>
      </w:r>
      <w:r w:rsidR="00DC29A0">
        <w:rPr>
          <w:rFonts w:ascii="Times New Roman" w:hAnsi="Times New Roman" w:cs="Times New Roman"/>
          <w:sz w:val="28"/>
          <w:szCs w:val="28"/>
        </w:rPr>
        <w:t xml:space="preserve">сполняющий полномочия </w:t>
      </w:r>
    </w:p>
    <w:p w14:paraId="306EE843" w14:textId="7325C48A" w:rsidR="00AB3AFB" w:rsidRPr="00AB3AFB" w:rsidRDefault="00270C49" w:rsidP="00AB6E22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270C49">
        <w:rPr>
          <w:rFonts w:ascii="Times New Roman" w:hAnsi="Times New Roman" w:cs="Times New Roman"/>
          <w:sz w:val="28"/>
          <w:szCs w:val="28"/>
        </w:rPr>
        <w:t>Глав</w:t>
      </w:r>
      <w:r w:rsidR="00C36BC4">
        <w:rPr>
          <w:rFonts w:ascii="Times New Roman" w:hAnsi="Times New Roman" w:cs="Times New Roman"/>
          <w:sz w:val="28"/>
          <w:szCs w:val="28"/>
        </w:rPr>
        <w:t>ы</w:t>
      </w:r>
      <w:r w:rsidRPr="00270C49">
        <w:rPr>
          <w:rFonts w:ascii="Times New Roman" w:hAnsi="Times New Roman" w:cs="Times New Roman"/>
          <w:sz w:val="28"/>
          <w:szCs w:val="28"/>
        </w:rPr>
        <w:t xml:space="preserve">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</w:t>
      </w:r>
      <w:r w:rsidR="00C36BC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 w:rsidR="00DC29A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9A0">
        <w:rPr>
          <w:rFonts w:ascii="Times New Roman" w:hAnsi="Times New Roman" w:cs="Times New Roman"/>
          <w:sz w:val="28"/>
          <w:szCs w:val="28"/>
        </w:rPr>
        <w:t xml:space="preserve">   А.Н. Масловский</w:t>
      </w:r>
    </w:p>
    <w:sectPr w:rsidR="00AB3AFB" w:rsidRPr="00AB3AFB" w:rsidSect="00792EC5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AA029" w14:textId="77777777" w:rsidR="00F038DE" w:rsidRDefault="00F038DE" w:rsidP="005A1D89">
      <w:pPr>
        <w:spacing w:after="0" w:line="240" w:lineRule="auto"/>
      </w:pPr>
      <w:r>
        <w:separator/>
      </w:r>
    </w:p>
  </w:endnote>
  <w:endnote w:type="continuationSeparator" w:id="0">
    <w:p w14:paraId="64D2806B" w14:textId="77777777" w:rsidR="00F038DE" w:rsidRDefault="00F038DE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C3389" w14:textId="77777777" w:rsidR="00F038DE" w:rsidRDefault="00F038DE" w:rsidP="005A1D89">
      <w:pPr>
        <w:spacing w:after="0" w:line="240" w:lineRule="auto"/>
      </w:pPr>
      <w:r>
        <w:separator/>
      </w:r>
    </w:p>
  </w:footnote>
  <w:footnote w:type="continuationSeparator" w:id="0">
    <w:p w14:paraId="07897E7C" w14:textId="77777777" w:rsidR="00F038DE" w:rsidRDefault="00F038DE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100760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07EA9"/>
    <w:rsid w:val="00012222"/>
    <w:rsid w:val="00035CBB"/>
    <w:rsid w:val="000369CB"/>
    <w:rsid w:val="000427A6"/>
    <w:rsid w:val="0004302F"/>
    <w:rsid w:val="00044263"/>
    <w:rsid w:val="00046519"/>
    <w:rsid w:val="00050EB4"/>
    <w:rsid w:val="00074693"/>
    <w:rsid w:val="000803D7"/>
    <w:rsid w:val="000A0E01"/>
    <w:rsid w:val="000A285C"/>
    <w:rsid w:val="000B038D"/>
    <w:rsid w:val="000B315F"/>
    <w:rsid w:val="000B6793"/>
    <w:rsid w:val="000C3485"/>
    <w:rsid w:val="000D4A2C"/>
    <w:rsid w:val="000E6F16"/>
    <w:rsid w:val="000F4C27"/>
    <w:rsid w:val="00107AD1"/>
    <w:rsid w:val="00127A4C"/>
    <w:rsid w:val="00155F09"/>
    <w:rsid w:val="00156D28"/>
    <w:rsid w:val="00180F2B"/>
    <w:rsid w:val="001A0575"/>
    <w:rsid w:val="001B00F0"/>
    <w:rsid w:val="001B504D"/>
    <w:rsid w:val="001B797E"/>
    <w:rsid w:val="001C083F"/>
    <w:rsid w:val="001C41BC"/>
    <w:rsid w:val="001D1067"/>
    <w:rsid w:val="001D415A"/>
    <w:rsid w:val="001D4D2A"/>
    <w:rsid w:val="001E7E2C"/>
    <w:rsid w:val="001F1E8D"/>
    <w:rsid w:val="001F3632"/>
    <w:rsid w:val="001F4CEF"/>
    <w:rsid w:val="0023258E"/>
    <w:rsid w:val="00234248"/>
    <w:rsid w:val="00250EC0"/>
    <w:rsid w:val="002525E5"/>
    <w:rsid w:val="00270C49"/>
    <w:rsid w:val="0028138B"/>
    <w:rsid w:val="002813C9"/>
    <w:rsid w:val="00293B14"/>
    <w:rsid w:val="002A5BB4"/>
    <w:rsid w:val="002A6A35"/>
    <w:rsid w:val="002B0DD6"/>
    <w:rsid w:val="002B5858"/>
    <w:rsid w:val="002C1797"/>
    <w:rsid w:val="002D00A2"/>
    <w:rsid w:val="002D6C94"/>
    <w:rsid w:val="002E1130"/>
    <w:rsid w:val="002E73F9"/>
    <w:rsid w:val="002F0A3C"/>
    <w:rsid w:val="002F5A1A"/>
    <w:rsid w:val="00302B97"/>
    <w:rsid w:val="00317C9A"/>
    <w:rsid w:val="00322ABB"/>
    <w:rsid w:val="00333829"/>
    <w:rsid w:val="0033516D"/>
    <w:rsid w:val="003577AA"/>
    <w:rsid w:val="0036087F"/>
    <w:rsid w:val="00365CB5"/>
    <w:rsid w:val="00370A28"/>
    <w:rsid w:val="00374265"/>
    <w:rsid w:val="0038041A"/>
    <w:rsid w:val="003907B1"/>
    <w:rsid w:val="00397A19"/>
    <w:rsid w:val="003A24B9"/>
    <w:rsid w:val="003A7083"/>
    <w:rsid w:val="003A7B7D"/>
    <w:rsid w:val="003C32F6"/>
    <w:rsid w:val="003D3878"/>
    <w:rsid w:val="003E504B"/>
    <w:rsid w:val="003F4324"/>
    <w:rsid w:val="00402F67"/>
    <w:rsid w:val="00422EB8"/>
    <w:rsid w:val="00426A58"/>
    <w:rsid w:val="00437E10"/>
    <w:rsid w:val="00447C00"/>
    <w:rsid w:val="004607C8"/>
    <w:rsid w:val="0046310A"/>
    <w:rsid w:val="00481BF2"/>
    <w:rsid w:val="0048681F"/>
    <w:rsid w:val="00493C86"/>
    <w:rsid w:val="004C2188"/>
    <w:rsid w:val="004D5A79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73043"/>
    <w:rsid w:val="005A1D89"/>
    <w:rsid w:val="005A245A"/>
    <w:rsid w:val="005B41EC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D0409"/>
    <w:rsid w:val="006D244A"/>
    <w:rsid w:val="006F049C"/>
    <w:rsid w:val="006F3679"/>
    <w:rsid w:val="006F5D52"/>
    <w:rsid w:val="006F5EEA"/>
    <w:rsid w:val="007025C3"/>
    <w:rsid w:val="00723B20"/>
    <w:rsid w:val="00736C60"/>
    <w:rsid w:val="00752AC7"/>
    <w:rsid w:val="00754F13"/>
    <w:rsid w:val="00763F25"/>
    <w:rsid w:val="00764065"/>
    <w:rsid w:val="0077570D"/>
    <w:rsid w:val="00784025"/>
    <w:rsid w:val="007855BD"/>
    <w:rsid w:val="00790C10"/>
    <w:rsid w:val="00792EC5"/>
    <w:rsid w:val="007A22A6"/>
    <w:rsid w:val="007A6C08"/>
    <w:rsid w:val="007B177B"/>
    <w:rsid w:val="007B4AB1"/>
    <w:rsid w:val="007C017E"/>
    <w:rsid w:val="007C758F"/>
    <w:rsid w:val="007D13BC"/>
    <w:rsid w:val="007D3A9B"/>
    <w:rsid w:val="007D45A6"/>
    <w:rsid w:val="008107FE"/>
    <w:rsid w:val="00837A07"/>
    <w:rsid w:val="00847093"/>
    <w:rsid w:val="0086306A"/>
    <w:rsid w:val="00871345"/>
    <w:rsid w:val="008714D0"/>
    <w:rsid w:val="00872BCB"/>
    <w:rsid w:val="00875BF6"/>
    <w:rsid w:val="00876281"/>
    <w:rsid w:val="0089256B"/>
    <w:rsid w:val="008A05A7"/>
    <w:rsid w:val="008B5E22"/>
    <w:rsid w:val="008D36C8"/>
    <w:rsid w:val="008E2215"/>
    <w:rsid w:val="008F1E84"/>
    <w:rsid w:val="008F4095"/>
    <w:rsid w:val="00906243"/>
    <w:rsid w:val="009326D6"/>
    <w:rsid w:val="009329B2"/>
    <w:rsid w:val="009456C5"/>
    <w:rsid w:val="00947413"/>
    <w:rsid w:val="009504D3"/>
    <w:rsid w:val="0095786F"/>
    <w:rsid w:val="00983FE4"/>
    <w:rsid w:val="00994B80"/>
    <w:rsid w:val="009B3853"/>
    <w:rsid w:val="009B5210"/>
    <w:rsid w:val="009B622B"/>
    <w:rsid w:val="009C0E8A"/>
    <w:rsid w:val="009C6E08"/>
    <w:rsid w:val="009E0FC9"/>
    <w:rsid w:val="009E3DFB"/>
    <w:rsid w:val="009E46C2"/>
    <w:rsid w:val="009F1737"/>
    <w:rsid w:val="009F2928"/>
    <w:rsid w:val="009F6F7A"/>
    <w:rsid w:val="00A0457B"/>
    <w:rsid w:val="00A23775"/>
    <w:rsid w:val="00A25F13"/>
    <w:rsid w:val="00A45FE2"/>
    <w:rsid w:val="00A46FE6"/>
    <w:rsid w:val="00A66B91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3AFB"/>
    <w:rsid w:val="00AB6E22"/>
    <w:rsid w:val="00AC1B2A"/>
    <w:rsid w:val="00AC3C85"/>
    <w:rsid w:val="00AC706C"/>
    <w:rsid w:val="00AD3119"/>
    <w:rsid w:val="00AD3EB5"/>
    <w:rsid w:val="00AD7314"/>
    <w:rsid w:val="00AE2BA3"/>
    <w:rsid w:val="00AE4DF9"/>
    <w:rsid w:val="00AF398B"/>
    <w:rsid w:val="00B105F2"/>
    <w:rsid w:val="00B10A71"/>
    <w:rsid w:val="00B21376"/>
    <w:rsid w:val="00B2597D"/>
    <w:rsid w:val="00B25AD3"/>
    <w:rsid w:val="00B512A3"/>
    <w:rsid w:val="00B6171D"/>
    <w:rsid w:val="00B6737F"/>
    <w:rsid w:val="00B74CF6"/>
    <w:rsid w:val="00B861EE"/>
    <w:rsid w:val="00B97318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BC4"/>
    <w:rsid w:val="00C36FC6"/>
    <w:rsid w:val="00C44747"/>
    <w:rsid w:val="00C517B8"/>
    <w:rsid w:val="00C56DB4"/>
    <w:rsid w:val="00C65C9F"/>
    <w:rsid w:val="00C67510"/>
    <w:rsid w:val="00C77202"/>
    <w:rsid w:val="00C80D98"/>
    <w:rsid w:val="00CC1A4F"/>
    <w:rsid w:val="00CC41CC"/>
    <w:rsid w:val="00CD4169"/>
    <w:rsid w:val="00CE2A01"/>
    <w:rsid w:val="00CF2EDE"/>
    <w:rsid w:val="00D04108"/>
    <w:rsid w:val="00D33266"/>
    <w:rsid w:val="00D357E9"/>
    <w:rsid w:val="00D44FE8"/>
    <w:rsid w:val="00D54DE4"/>
    <w:rsid w:val="00D6397C"/>
    <w:rsid w:val="00D766B1"/>
    <w:rsid w:val="00D77FF3"/>
    <w:rsid w:val="00D83EA9"/>
    <w:rsid w:val="00DA03B5"/>
    <w:rsid w:val="00DA7CED"/>
    <w:rsid w:val="00DB5B16"/>
    <w:rsid w:val="00DB79A9"/>
    <w:rsid w:val="00DC29A0"/>
    <w:rsid w:val="00DD7083"/>
    <w:rsid w:val="00DE0097"/>
    <w:rsid w:val="00DE5182"/>
    <w:rsid w:val="00DF7201"/>
    <w:rsid w:val="00E0040D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76938"/>
    <w:rsid w:val="00E918AE"/>
    <w:rsid w:val="00E9232F"/>
    <w:rsid w:val="00EC02CC"/>
    <w:rsid w:val="00EC382C"/>
    <w:rsid w:val="00ED0528"/>
    <w:rsid w:val="00ED068D"/>
    <w:rsid w:val="00ED32D4"/>
    <w:rsid w:val="00ED47AF"/>
    <w:rsid w:val="00ED62D7"/>
    <w:rsid w:val="00EE1B4F"/>
    <w:rsid w:val="00EF66F2"/>
    <w:rsid w:val="00F01112"/>
    <w:rsid w:val="00F028EE"/>
    <w:rsid w:val="00F038DE"/>
    <w:rsid w:val="00F14C01"/>
    <w:rsid w:val="00F15FE9"/>
    <w:rsid w:val="00F41A1E"/>
    <w:rsid w:val="00F54A10"/>
    <w:rsid w:val="00F60AF2"/>
    <w:rsid w:val="00F63714"/>
    <w:rsid w:val="00F80A85"/>
    <w:rsid w:val="00F92249"/>
    <w:rsid w:val="00F975A4"/>
    <w:rsid w:val="00F97EE9"/>
    <w:rsid w:val="00FA77D9"/>
    <w:rsid w:val="00FE6258"/>
    <w:rsid w:val="00FE6456"/>
    <w:rsid w:val="00FF108E"/>
    <w:rsid w:val="00FF1377"/>
    <w:rsid w:val="00FF665B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72F7F"/>
  <w15:docId w15:val="{AF5187D7-9A73-4778-9B0F-BFE8B4D0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4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0662F-0C03-4726-A01C-ED4DD8E16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7306</TotalTime>
  <Pages>1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101</cp:revision>
  <cp:lastPrinted>2022-11-25T06:10:00Z</cp:lastPrinted>
  <dcterms:created xsi:type="dcterms:W3CDTF">2021-04-19T03:13:00Z</dcterms:created>
  <dcterms:modified xsi:type="dcterms:W3CDTF">2023-03-01T03:58:00Z</dcterms:modified>
</cp:coreProperties>
</file>